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4E" w:rsidRDefault="00F2434E" w:rsidP="00871043">
      <w:pPr>
        <w:jc w:val="center"/>
        <w:rPr>
          <w:b/>
          <w:sz w:val="28"/>
          <w:szCs w:val="28"/>
        </w:rPr>
      </w:pPr>
      <w:r w:rsidRPr="00072C68">
        <w:rPr>
          <w:b/>
          <w:sz w:val="28"/>
          <w:szCs w:val="28"/>
        </w:rPr>
        <w:t>Кинезиологические сказки</w:t>
      </w:r>
    </w:p>
    <w:p w:rsidR="00F2434E" w:rsidRDefault="00F2434E" w:rsidP="00871043">
      <w:pPr>
        <w:jc w:val="center"/>
        <w:rPr>
          <w:b/>
          <w:sz w:val="28"/>
          <w:szCs w:val="28"/>
        </w:rPr>
      </w:pPr>
    </w:p>
    <w:p w:rsidR="00F2434E" w:rsidRPr="004B2BC3" w:rsidRDefault="00F2434E" w:rsidP="004B2BC3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4B2BC3">
        <w:rPr>
          <w:color w:val="000000"/>
          <w:sz w:val="28"/>
          <w:szCs w:val="28"/>
        </w:rPr>
        <w:t>Кинезиология – наука о развитии головного мозга через движение. Она существует уже двести лет и используется во всем мире.</w:t>
      </w:r>
    </w:p>
    <w:p w:rsidR="00F2434E" w:rsidRPr="004B2BC3" w:rsidRDefault="00F2434E" w:rsidP="004B2BC3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4B2BC3">
        <w:rPr>
          <w:color w:val="000000"/>
          <w:sz w:val="28"/>
          <w:szCs w:val="28"/>
        </w:rPr>
        <w:t>Кинезиологические упражнение – это комплекс движений позволяющих активизировать межполушарное воздействие.</w:t>
      </w:r>
    </w:p>
    <w:p w:rsidR="00F2434E" w:rsidRPr="004B2BC3" w:rsidRDefault="00F2434E" w:rsidP="004B2BC3">
      <w:p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4B2BC3">
        <w:rPr>
          <w:sz w:val="28"/>
          <w:szCs w:val="28"/>
        </w:rPr>
        <w:t>Польза, которую приносят эти упражнения, колоссальная. Ребенок не только становится сообразительным, активным, энергичным и контролирующим себя, улучшается его речь и координация пальцев.</w:t>
      </w:r>
    </w:p>
    <w:p w:rsidR="00F2434E" w:rsidRPr="00072C68" w:rsidRDefault="00F2434E" w:rsidP="00871043">
      <w:pPr>
        <w:jc w:val="center"/>
      </w:pPr>
    </w:p>
    <w:p w:rsidR="00F2434E" w:rsidRDefault="00F2434E" w:rsidP="00871043">
      <w:pPr>
        <w:jc w:val="both"/>
      </w:pPr>
      <w:r w:rsidRPr="00EB0884">
        <w:t>  </w:t>
      </w:r>
    </w:p>
    <w:p w:rsidR="00F2434E" w:rsidRDefault="00F2434E" w:rsidP="0087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Сказка «В гости к бабушке»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В гости бабушка позвала </w:t>
      </w:r>
      <w:r w:rsidRPr="00BA637B">
        <w:t>(сомкнутые ладони у рта вытянуть вперёд)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Внучков очень поджидала  </w:t>
      </w:r>
      <w:r w:rsidRPr="00BA637B">
        <w:t>(локти на столе, ладони на щеках)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По дорожке пять внучат </w:t>
      </w:r>
      <w:r w:rsidRPr="00BA637B">
        <w:t>(пять пальцев широко развести)</w:t>
      </w:r>
    </w:p>
    <w:p w:rsidR="00F2434E" w:rsidRPr="00BA637B" w:rsidRDefault="00F2434E" w:rsidP="00871043">
      <w:r>
        <w:rPr>
          <w:sz w:val="28"/>
          <w:szCs w:val="28"/>
        </w:rPr>
        <w:t xml:space="preserve">В гости к бабушке спешат </w:t>
      </w:r>
      <w:r w:rsidRPr="00BA637B">
        <w:t>(двумя пальцами обеих рук средним и указательным п</w:t>
      </w:r>
      <w:r>
        <w:t>рошагать и проскакать по столу, проговаривая «</w:t>
      </w:r>
      <w:r w:rsidRPr="00BA637B">
        <w:t>топ-топ</w:t>
      </w:r>
      <w:r>
        <w:t>»</w:t>
      </w:r>
      <w:r w:rsidRPr="00BA637B">
        <w:t>, прыг-прыг</w:t>
      </w:r>
      <w:r>
        <w:t>»</w:t>
      </w:r>
      <w:r w:rsidRPr="00BA637B">
        <w:t>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Стоит дерево высокое </w:t>
      </w:r>
      <w:r w:rsidRPr="00BA637B">
        <w:t>(руки поднять вверх</w:t>
      </w:r>
      <w:r>
        <w:t>, пальцы разведены</w:t>
      </w:r>
      <w:r w:rsidRPr="00BA637B">
        <w:t>)</w:t>
      </w:r>
    </w:p>
    <w:p w:rsidR="00F2434E" w:rsidRPr="00BA637B" w:rsidRDefault="00F2434E" w:rsidP="00871043">
      <w:r>
        <w:rPr>
          <w:sz w:val="28"/>
          <w:szCs w:val="28"/>
        </w:rPr>
        <w:t xml:space="preserve">Дальше - озеро глубокое </w:t>
      </w:r>
      <w:r w:rsidRPr="00BA637B">
        <w:t>(руками показать волны)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>Птицы песенки поют (</w:t>
      </w:r>
      <w:r w:rsidRPr="00BA637B">
        <w:t>«клюв»</w:t>
      </w:r>
      <w:r>
        <w:t>-большой палец соединить с указательным,</w:t>
      </w:r>
      <w:r w:rsidRPr="00BA637B">
        <w:t xml:space="preserve"> открывать и закрывать)</w:t>
      </w:r>
    </w:p>
    <w:p w:rsidR="00F2434E" w:rsidRPr="00BA637B" w:rsidRDefault="00F2434E" w:rsidP="00871043">
      <w:r>
        <w:rPr>
          <w:sz w:val="28"/>
          <w:szCs w:val="28"/>
        </w:rPr>
        <w:t xml:space="preserve">Зернышки везде клюют </w:t>
      </w:r>
      <w:r w:rsidRPr="00BA637B">
        <w:t xml:space="preserve">(«клювом» </w:t>
      </w:r>
      <w:r>
        <w:t xml:space="preserve">одной руки </w:t>
      </w:r>
      <w:r w:rsidRPr="00BA637B">
        <w:t>стучать по другой ладони)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>Внуки к бабушке идут</w:t>
      </w:r>
      <w:r w:rsidRPr="00BA637B">
        <w:t>(кулак-ладонь)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И гостинцы ей несут </w:t>
      </w:r>
      <w:r w:rsidRPr="00BA637B">
        <w:t>(кулак-ребро-ладонь)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Показался дом вдали </w:t>
      </w:r>
      <w:r w:rsidRPr="00BA637B">
        <w:t>(бинокль</w:t>
      </w:r>
      <w:r>
        <w:t>-крыша</w:t>
      </w:r>
      <w:r w:rsidRPr="00BA637B">
        <w:t>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Мы к нему так долго шли </w:t>
      </w:r>
      <w:r w:rsidRPr="00BA637B">
        <w:t>(кулак-ладонь</w:t>
      </w:r>
      <w:r>
        <w:t xml:space="preserve"> двумя руками поочередно</w:t>
      </w:r>
      <w:r w:rsidRPr="00BA637B">
        <w:t>)</w:t>
      </w:r>
    </w:p>
    <w:p w:rsidR="00F2434E" w:rsidRPr="00BA637B" w:rsidRDefault="00F2434E" w:rsidP="00871043">
      <w:r>
        <w:rPr>
          <w:sz w:val="28"/>
          <w:szCs w:val="28"/>
        </w:rPr>
        <w:t xml:space="preserve">Бабушка нам очень рада </w:t>
      </w:r>
      <w:r w:rsidRPr="00BA637B">
        <w:t>(ладонями обнять плечи)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Для неё внучки награда отрада </w:t>
      </w:r>
      <w:r w:rsidRPr="00BA637B">
        <w:t>(гладить за плечи, руки наперекрест)</w:t>
      </w:r>
    </w:p>
    <w:p w:rsidR="00F2434E" w:rsidRPr="00BA637B" w:rsidRDefault="00F2434E" w:rsidP="00871043">
      <w:r>
        <w:rPr>
          <w:sz w:val="28"/>
          <w:szCs w:val="28"/>
        </w:rPr>
        <w:t xml:space="preserve">Мы немножко погостим </w:t>
      </w:r>
      <w:r w:rsidRPr="00BA637B">
        <w:t>(ладони в замок, как бы здороваясь, меняя положение в такт)</w:t>
      </w:r>
    </w:p>
    <w:p w:rsidR="00F2434E" w:rsidRPr="00BA637B" w:rsidRDefault="00F2434E" w:rsidP="00871043">
      <w:r>
        <w:rPr>
          <w:sz w:val="28"/>
          <w:szCs w:val="28"/>
        </w:rPr>
        <w:t xml:space="preserve">И обратно побежим </w:t>
      </w:r>
      <w:r w:rsidRPr="00BA637B">
        <w:t xml:space="preserve">(«топ-топ, прыг-прыг» с соответствующими движениями пальцев рук) </w:t>
      </w:r>
    </w:p>
    <w:p w:rsidR="00F2434E" w:rsidRDefault="00F2434E" w:rsidP="0087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Сказка «Лесной домик»</w:t>
      </w:r>
    </w:p>
    <w:p w:rsidR="00F2434E" w:rsidRPr="00BA637B" w:rsidRDefault="00F2434E" w:rsidP="00871043">
      <w:r w:rsidRPr="00A34A04">
        <w:rPr>
          <w:sz w:val="28"/>
          <w:szCs w:val="28"/>
        </w:rPr>
        <w:t>Стоял в лесу домик</w:t>
      </w:r>
      <w:r>
        <w:rPr>
          <w:sz w:val="28"/>
          <w:szCs w:val="28"/>
        </w:rPr>
        <w:t xml:space="preserve">  </w:t>
      </w:r>
      <w:r w:rsidRPr="00BA637B">
        <w:t>(крыша)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Бежал мимо ёжик </w:t>
      </w:r>
      <w:r w:rsidRPr="00BA637B">
        <w:t>(прямые пальцы рук скрещены под углом»)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Какой чудесный домик </w:t>
      </w:r>
      <w:r w:rsidRPr="00BA637B">
        <w:t>(очки)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И обошёл его 3 раза </w:t>
      </w:r>
      <w:r w:rsidRPr="00BA637B">
        <w:t>(кулак-ребро ладонь)</w:t>
      </w:r>
    </w:p>
    <w:p w:rsidR="00F2434E" w:rsidRPr="00BA637B" w:rsidRDefault="00F2434E" w:rsidP="00871043">
      <w:r>
        <w:rPr>
          <w:sz w:val="28"/>
          <w:szCs w:val="28"/>
        </w:rPr>
        <w:t xml:space="preserve">Зашёл в него и стал в нём жить </w:t>
      </w:r>
      <w:r w:rsidRPr="00BA637B">
        <w:t>(3 хлопка)</w:t>
      </w:r>
    </w:p>
    <w:p w:rsidR="00F2434E" w:rsidRPr="00BA637B" w:rsidRDefault="00F2434E" w:rsidP="00871043">
      <w:r>
        <w:rPr>
          <w:sz w:val="28"/>
          <w:szCs w:val="28"/>
        </w:rPr>
        <w:t xml:space="preserve">Бежала мимо лягушка-квакушка </w:t>
      </w:r>
      <w:r w:rsidRPr="00BA637B">
        <w:t>(«кулак-ладонь» двумя ладонями одновременно)</w:t>
      </w:r>
    </w:p>
    <w:p w:rsidR="00F2434E" w:rsidRPr="00735919" w:rsidRDefault="00F2434E" w:rsidP="00871043">
      <w:r>
        <w:rPr>
          <w:sz w:val="28"/>
          <w:szCs w:val="28"/>
        </w:rPr>
        <w:t xml:space="preserve">Увидела </w:t>
      </w:r>
      <w:r w:rsidRPr="00BA637B">
        <w:t>(бинокль)</w:t>
      </w:r>
      <w:r>
        <w:rPr>
          <w:sz w:val="28"/>
          <w:szCs w:val="28"/>
        </w:rPr>
        <w:t xml:space="preserve"> домик </w:t>
      </w:r>
      <w:r w:rsidRPr="00735919">
        <w:t>(крыша)</w:t>
      </w:r>
      <w:r>
        <w:rPr>
          <w:sz w:val="28"/>
          <w:szCs w:val="28"/>
        </w:rPr>
        <w:t xml:space="preserve"> и попросилась </w:t>
      </w:r>
      <w:r w:rsidRPr="00735919">
        <w:t xml:space="preserve">(ладони пальцами вверх соединить перед грудью) </w:t>
      </w:r>
      <w:r>
        <w:rPr>
          <w:sz w:val="28"/>
          <w:szCs w:val="28"/>
        </w:rPr>
        <w:t xml:space="preserve">тоже в домике пожить </w:t>
      </w:r>
      <w:r w:rsidRPr="00735919">
        <w:t>(ладони под углом соединить над головой)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Пустил ёжик </w:t>
      </w:r>
      <w:r w:rsidRPr="00735919">
        <w:t>(скрещенные прямые пальцы рук под углом)</w:t>
      </w:r>
      <w:r>
        <w:rPr>
          <w:sz w:val="28"/>
          <w:szCs w:val="28"/>
        </w:rPr>
        <w:t xml:space="preserve"> лягушку (кулак-ладонь) в домик </w:t>
      </w:r>
      <w:r w:rsidRPr="00735919">
        <w:t>(крыша)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И стали они жить вдвоём </w:t>
      </w:r>
      <w:r w:rsidRPr="00735919">
        <w:t>(указательный и средний вверх)</w:t>
      </w:r>
    </w:p>
    <w:p w:rsidR="00F2434E" w:rsidRPr="00735919" w:rsidRDefault="00F2434E" w:rsidP="00871043">
      <w:r>
        <w:rPr>
          <w:sz w:val="28"/>
          <w:szCs w:val="28"/>
        </w:rPr>
        <w:t xml:space="preserve">Весело им было жить </w:t>
      </w:r>
      <w:r w:rsidRPr="00735919">
        <w:t>(большой палец</w:t>
      </w:r>
      <w:r>
        <w:t xml:space="preserve"> </w:t>
      </w:r>
      <w:r w:rsidRPr="00735919">
        <w:t>- вверх, остальные сжаты в кулак)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 И пекли они оладушки </w:t>
      </w:r>
      <w:r w:rsidRPr="00735919">
        <w:t>(«оладушки»)</w:t>
      </w:r>
    </w:p>
    <w:p w:rsidR="00F2434E" w:rsidRPr="00871043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 и играли в ладушки </w:t>
      </w:r>
      <w:r w:rsidRPr="00735919">
        <w:t>(хлопки перед собой)</w:t>
      </w:r>
      <w:r>
        <w:rPr>
          <w:sz w:val="28"/>
          <w:szCs w:val="28"/>
        </w:rPr>
        <w:t xml:space="preserve"> хором </w:t>
      </w:r>
      <w:r w:rsidRPr="00735919">
        <w:t>(Мы играли в ладушки, жарили оладушки)</w:t>
      </w:r>
    </w:p>
    <w:p w:rsidR="00F2434E" w:rsidRPr="00735919" w:rsidRDefault="00F2434E" w:rsidP="00871043">
      <w:r>
        <w:rPr>
          <w:sz w:val="28"/>
          <w:szCs w:val="28"/>
        </w:rPr>
        <w:t xml:space="preserve">Каждый день им светило ласковое </w:t>
      </w:r>
      <w:r w:rsidRPr="00735919">
        <w:t>солнце (пальцы обеих рук разведены в стороны, большие пальцы рядом)</w:t>
      </w:r>
    </w:p>
    <w:p w:rsidR="00F2434E" w:rsidRPr="00735919" w:rsidRDefault="00F2434E" w:rsidP="00871043">
      <w:r>
        <w:rPr>
          <w:sz w:val="28"/>
          <w:szCs w:val="28"/>
        </w:rPr>
        <w:t>Вокруг порхали красивые бабочки (</w:t>
      </w:r>
      <w:r w:rsidRPr="00735919">
        <w:t>большими пальцами соединить руки, остальными махать)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А деревья шелестели листочками </w:t>
      </w:r>
      <w:r w:rsidRPr="00735919">
        <w:t>(потереть ладони с шумом)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Однажды они услышали, </w:t>
      </w:r>
      <w:r w:rsidRPr="00735919">
        <w:t>(подставить ладонь к уху)</w:t>
      </w:r>
      <w:r>
        <w:rPr>
          <w:sz w:val="28"/>
          <w:szCs w:val="28"/>
        </w:rPr>
        <w:t xml:space="preserve"> как кто-то плачет </w:t>
      </w:r>
      <w:r w:rsidRPr="00735919">
        <w:t xml:space="preserve">(«потереть кулаками глаза» </w:t>
      </w:r>
      <w:r>
        <w:t xml:space="preserve">- </w:t>
      </w:r>
      <w:r w:rsidRPr="00735919">
        <w:t>имитация плача)</w:t>
      </w:r>
      <w:r>
        <w:rPr>
          <w:sz w:val="28"/>
          <w:szCs w:val="28"/>
        </w:rPr>
        <w:t xml:space="preserve"> </w:t>
      </w:r>
    </w:p>
    <w:p w:rsidR="00F2434E" w:rsidRPr="00871043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Ёжик  </w:t>
      </w:r>
      <w:r w:rsidRPr="00735919">
        <w:t>(</w:t>
      </w:r>
      <w:r>
        <w:t xml:space="preserve">прямые </w:t>
      </w:r>
      <w:r w:rsidRPr="00735919">
        <w:t>пальцы рук скрещены между собой)</w:t>
      </w:r>
    </w:p>
    <w:p w:rsidR="00F2434E" w:rsidRPr="00871043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и лягушка </w:t>
      </w:r>
      <w:r w:rsidRPr="00735919">
        <w:t>(ладонь-кулак обеими руками одновременно)</w:t>
      </w:r>
      <w:r>
        <w:rPr>
          <w:sz w:val="28"/>
          <w:szCs w:val="28"/>
        </w:rPr>
        <w:t xml:space="preserve"> выглянули </w:t>
      </w:r>
      <w:r w:rsidRPr="00735919">
        <w:t>(ладонь у лба козырьком)</w:t>
      </w:r>
      <w:r>
        <w:rPr>
          <w:sz w:val="28"/>
          <w:szCs w:val="28"/>
        </w:rPr>
        <w:t xml:space="preserve"> в окошко </w:t>
      </w:r>
      <w:r w:rsidRPr="00735919">
        <w:t>(указательные и большие пальцы образуют квадрат)</w:t>
      </w:r>
    </w:p>
    <w:p w:rsidR="00F2434E" w:rsidRPr="00735919" w:rsidRDefault="00F2434E" w:rsidP="00871043">
      <w:r>
        <w:rPr>
          <w:sz w:val="28"/>
          <w:szCs w:val="28"/>
        </w:rPr>
        <w:t xml:space="preserve">И увидели маленького котенка </w:t>
      </w:r>
      <w:r w:rsidRPr="00735919">
        <w:t xml:space="preserve">(кулак с отставленным большим пальцем в сторону) </w:t>
      </w:r>
    </w:p>
    <w:p w:rsidR="00F2434E" w:rsidRPr="00735919" w:rsidRDefault="00F2434E" w:rsidP="00871043">
      <w:r>
        <w:rPr>
          <w:sz w:val="28"/>
          <w:szCs w:val="28"/>
        </w:rPr>
        <w:t xml:space="preserve">Они позвали котенка </w:t>
      </w:r>
      <w:r w:rsidRPr="00735919">
        <w:t>(помахать ладонями к себе)</w:t>
      </w:r>
    </w:p>
    <w:p w:rsidR="00F2434E" w:rsidRPr="00735919" w:rsidRDefault="00F2434E" w:rsidP="00871043">
      <w:r>
        <w:rPr>
          <w:sz w:val="28"/>
          <w:szCs w:val="28"/>
        </w:rPr>
        <w:t xml:space="preserve">И он подбежал к ним </w:t>
      </w:r>
      <w:r w:rsidRPr="00735919">
        <w:t>(«кулак-ладонь» по очереди: хором «Кулачок-ладошка-так гуляет кошка»)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>Котёнок рассказал, что потерялся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И не знает  что ему делать </w:t>
      </w:r>
      <w:r w:rsidRPr="00735919">
        <w:t>(поднимать плечи 3 раза)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Лягушка </w:t>
      </w:r>
      <w:r w:rsidRPr="00735919">
        <w:t>(«кулак-ладонь» одновременно двумя руками)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 и ёжик </w:t>
      </w:r>
      <w:r w:rsidRPr="00735919">
        <w:t>(пальцы скрещены)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 пригласили его в домик </w:t>
      </w:r>
      <w:r w:rsidRPr="00735919">
        <w:t>(крыша)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Котенок </w:t>
      </w:r>
      <w:r w:rsidRPr="00735919">
        <w:t>(кулак с отставленным большим пальцем в сторону)</w:t>
      </w:r>
    </w:p>
    <w:p w:rsidR="00F2434E" w:rsidRDefault="00F2434E" w:rsidP="00871043">
      <w:pPr>
        <w:rPr>
          <w:sz w:val="28"/>
          <w:szCs w:val="28"/>
        </w:rPr>
      </w:pPr>
      <w:r>
        <w:rPr>
          <w:sz w:val="28"/>
          <w:szCs w:val="28"/>
        </w:rPr>
        <w:t xml:space="preserve">С радостью забежал в чудесный домик </w:t>
      </w:r>
      <w:r w:rsidRPr="00735919">
        <w:t>(кулачок-ладошка так гуляет кошка)</w:t>
      </w:r>
    </w:p>
    <w:p w:rsidR="00F2434E" w:rsidRPr="0096284B" w:rsidRDefault="00F2434E" w:rsidP="00871043">
      <w:r>
        <w:rPr>
          <w:sz w:val="28"/>
          <w:szCs w:val="28"/>
        </w:rPr>
        <w:t>И стал жить вместе с ёжиком (</w:t>
      </w:r>
      <w:r w:rsidRPr="0096284B">
        <w:t>ёжик)</w:t>
      </w:r>
      <w:r>
        <w:rPr>
          <w:sz w:val="28"/>
          <w:szCs w:val="28"/>
        </w:rPr>
        <w:t xml:space="preserve"> и лягушкой (</w:t>
      </w:r>
      <w:r w:rsidRPr="0096284B">
        <w:t>две руки одновременно: кулак-ладонь).</w:t>
      </w:r>
    </w:p>
    <w:p w:rsidR="00F2434E" w:rsidRDefault="00F2434E" w:rsidP="00871043"/>
    <w:p w:rsidR="00F2434E" w:rsidRDefault="00F2434E" w:rsidP="00871043">
      <w:r>
        <w:rPr>
          <w:rFonts w:ascii="Verdana" w:hAnsi="Verdana"/>
          <w:color w:val="000000"/>
          <w:sz w:val="20"/>
          <w:szCs w:val="20"/>
        </w:rPr>
        <w:br/>
      </w:r>
    </w:p>
    <w:p w:rsidR="00F2434E" w:rsidRDefault="00F2434E" w:rsidP="00871043"/>
    <w:p w:rsidR="00F2434E" w:rsidRDefault="00F2434E" w:rsidP="00F5508B">
      <w:r>
        <w:t>А</w:t>
      </w:r>
      <w:r w:rsidRPr="00072C68">
        <w:t xml:space="preserve">втор сказок </w:t>
      </w:r>
      <w:hyperlink r:id="rId5" w:tooltip="Иванникова Наталия  Викторовна    Воспитатель в дошкольных учреждениях.    Курская область" w:history="1">
        <w:r w:rsidRPr="00072C68">
          <w:rPr>
            <w:rStyle w:val="Hyperlink"/>
            <w:rFonts w:ascii="Arial" w:hAnsi="Arial" w:cs="Arial"/>
            <w:sz w:val="21"/>
            <w:szCs w:val="21"/>
            <w:shd w:val="clear" w:color="auto" w:fill="F9F8EF"/>
          </w:rPr>
          <w:t>Иванникова Наталия Викторовн</w:t>
        </w:r>
      </w:hyperlink>
      <w:r w:rsidRPr="00072C68">
        <w:t xml:space="preserve">а, </w:t>
      </w:r>
      <w:hyperlink r:id="rId6" w:history="1">
        <w:r w:rsidRPr="00072C68">
          <w:rPr>
            <w:rStyle w:val="Hyperlink"/>
          </w:rPr>
          <w:t>https://nsportal.ru/</w:t>
        </w:r>
      </w:hyperlink>
    </w:p>
    <w:p w:rsidR="00F2434E" w:rsidRDefault="00F2434E" w:rsidP="00F5508B"/>
    <w:p w:rsidR="00F2434E" w:rsidRDefault="00F2434E" w:rsidP="00F5508B"/>
    <w:p w:rsidR="00F2434E" w:rsidRPr="00F5508B" w:rsidRDefault="00F2434E" w:rsidP="00F5508B"/>
    <w:sectPr w:rsidR="00F2434E" w:rsidRPr="00F5508B" w:rsidSect="00C5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12CF32"/>
    <w:lvl w:ilvl="0">
      <w:numFmt w:val="bullet"/>
      <w:lvlText w:val="*"/>
      <w:lvlJc w:val="left"/>
    </w:lvl>
  </w:abstractNum>
  <w:abstractNum w:abstractNumId="1">
    <w:nsid w:val="018C7C9A"/>
    <w:multiLevelType w:val="hybridMultilevel"/>
    <w:tmpl w:val="12C8D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D84701"/>
    <w:multiLevelType w:val="hybridMultilevel"/>
    <w:tmpl w:val="F9024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6C34E1"/>
    <w:multiLevelType w:val="multilevel"/>
    <w:tmpl w:val="055E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D436E"/>
    <w:multiLevelType w:val="hybridMultilevel"/>
    <w:tmpl w:val="67E64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085"/>
    <w:rsid w:val="00027706"/>
    <w:rsid w:val="0007064E"/>
    <w:rsid w:val="00072C68"/>
    <w:rsid w:val="000F5085"/>
    <w:rsid w:val="00133698"/>
    <w:rsid w:val="00140B14"/>
    <w:rsid w:val="001541B9"/>
    <w:rsid w:val="00171079"/>
    <w:rsid w:val="00174EDE"/>
    <w:rsid w:val="001767C9"/>
    <w:rsid w:val="001A4B9C"/>
    <w:rsid w:val="001D645F"/>
    <w:rsid w:val="002051BB"/>
    <w:rsid w:val="0024118D"/>
    <w:rsid w:val="0027108E"/>
    <w:rsid w:val="00292FE2"/>
    <w:rsid w:val="00300BA5"/>
    <w:rsid w:val="00301A07"/>
    <w:rsid w:val="00334285"/>
    <w:rsid w:val="00362691"/>
    <w:rsid w:val="003A7C1D"/>
    <w:rsid w:val="00414740"/>
    <w:rsid w:val="004339F3"/>
    <w:rsid w:val="004B2BC3"/>
    <w:rsid w:val="004F5DF3"/>
    <w:rsid w:val="0052068B"/>
    <w:rsid w:val="005279DC"/>
    <w:rsid w:val="0054203E"/>
    <w:rsid w:val="005A4C3E"/>
    <w:rsid w:val="005A5D76"/>
    <w:rsid w:val="005E6F14"/>
    <w:rsid w:val="006B4569"/>
    <w:rsid w:val="0071338C"/>
    <w:rsid w:val="00717063"/>
    <w:rsid w:val="00735919"/>
    <w:rsid w:val="0078570F"/>
    <w:rsid w:val="007914A6"/>
    <w:rsid w:val="007A46AA"/>
    <w:rsid w:val="007C3905"/>
    <w:rsid w:val="007C4255"/>
    <w:rsid w:val="007C62F6"/>
    <w:rsid w:val="00832CD5"/>
    <w:rsid w:val="00871043"/>
    <w:rsid w:val="008C0053"/>
    <w:rsid w:val="00916C30"/>
    <w:rsid w:val="00926DB6"/>
    <w:rsid w:val="00945A28"/>
    <w:rsid w:val="00955CE8"/>
    <w:rsid w:val="0096284B"/>
    <w:rsid w:val="00A34A04"/>
    <w:rsid w:val="00A511F3"/>
    <w:rsid w:val="00A670B6"/>
    <w:rsid w:val="00AB1A0D"/>
    <w:rsid w:val="00AD4169"/>
    <w:rsid w:val="00AD78FD"/>
    <w:rsid w:val="00B41D4B"/>
    <w:rsid w:val="00B51472"/>
    <w:rsid w:val="00B66817"/>
    <w:rsid w:val="00B921A1"/>
    <w:rsid w:val="00BA637B"/>
    <w:rsid w:val="00BD0849"/>
    <w:rsid w:val="00C543EE"/>
    <w:rsid w:val="00C72C36"/>
    <w:rsid w:val="00C814C3"/>
    <w:rsid w:val="00CB51EE"/>
    <w:rsid w:val="00CE1107"/>
    <w:rsid w:val="00D24812"/>
    <w:rsid w:val="00D7227B"/>
    <w:rsid w:val="00D722AC"/>
    <w:rsid w:val="00DB444E"/>
    <w:rsid w:val="00DD3708"/>
    <w:rsid w:val="00DF0994"/>
    <w:rsid w:val="00EA681F"/>
    <w:rsid w:val="00EB0884"/>
    <w:rsid w:val="00EC500D"/>
    <w:rsid w:val="00EF33F3"/>
    <w:rsid w:val="00F2434E"/>
    <w:rsid w:val="00F42826"/>
    <w:rsid w:val="00F5508B"/>
    <w:rsid w:val="00F57F35"/>
    <w:rsid w:val="00F73DEE"/>
    <w:rsid w:val="00FA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3708"/>
    <w:pPr>
      <w:spacing w:before="100" w:beforeAutospacing="1" w:after="100" w:afterAutospacing="1"/>
    </w:pPr>
    <w:rPr>
      <w:rFonts w:eastAsia="Calibri"/>
    </w:rPr>
  </w:style>
  <w:style w:type="paragraph" w:customStyle="1" w:styleId="c12">
    <w:name w:val="c12"/>
    <w:basedOn w:val="Normal"/>
    <w:uiPriority w:val="99"/>
    <w:rsid w:val="00871043"/>
    <w:pPr>
      <w:spacing w:before="100" w:beforeAutospacing="1" w:after="100" w:afterAutospacing="1"/>
    </w:pPr>
  </w:style>
  <w:style w:type="character" w:customStyle="1" w:styleId="c3">
    <w:name w:val="c3"/>
    <w:basedOn w:val="DefaultParagraphFont"/>
    <w:uiPriority w:val="99"/>
    <w:rsid w:val="00871043"/>
    <w:rPr>
      <w:rFonts w:cs="Times New Roman"/>
    </w:rPr>
  </w:style>
  <w:style w:type="paragraph" w:customStyle="1" w:styleId="c1">
    <w:name w:val="c1"/>
    <w:basedOn w:val="Normal"/>
    <w:uiPriority w:val="99"/>
    <w:rsid w:val="00871043"/>
    <w:pPr>
      <w:spacing w:before="100" w:beforeAutospacing="1" w:after="100" w:afterAutospacing="1"/>
    </w:pPr>
  </w:style>
  <w:style w:type="character" w:customStyle="1" w:styleId="c4">
    <w:name w:val="c4"/>
    <w:basedOn w:val="DefaultParagraphFont"/>
    <w:uiPriority w:val="99"/>
    <w:rsid w:val="00871043"/>
    <w:rPr>
      <w:rFonts w:cs="Times New Roman"/>
    </w:rPr>
  </w:style>
  <w:style w:type="character" w:customStyle="1" w:styleId="c2">
    <w:name w:val="c2"/>
    <w:basedOn w:val="DefaultParagraphFont"/>
    <w:uiPriority w:val="99"/>
    <w:rsid w:val="00871043"/>
    <w:rPr>
      <w:rFonts w:cs="Times New Roman"/>
    </w:rPr>
  </w:style>
  <w:style w:type="character" w:styleId="Hyperlink">
    <w:name w:val="Hyperlink"/>
    <w:basedOn w:val="DefaultParagraphFont"/>
    <w:uiPriority w:val="99"/>
    <w:rsid w:val="008710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7104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871043"/>
    <w:rPr>
      <w:rFonts w:cs="Times New Roman"/>
      <w:i/>
      <w:iCs/>
    </w:rPr>
  </w:style>
  <w:style w:type="character" w:customStyle="1" w:styleId="c13">
    <w:name w:val="c13"/>
    <w:basedOn w:val="DefaultParagraphFont"/>
    <w:uiPriority w:val="99"/>
    <w:rsid w:val="00871043"/>
    <w:rPr>
      <w:rFonts w:cs="Times New Roman"/>
    </w:rPr>
  </w:style>
  <w:style w:type="character" w:customStyle="1" w:styleId="c18">
    <w:name w:val="c18"/>
    <w:basedOn w:val="DefaultParagraphFont"/>
    <w:uiPriority w:val="99"/>
    <w:rsid w:val="00871043"/>
    <w:rPr>
      <w:rFonts w:cs="Times New Roman"/>
    </w:rPr>
  </w:style>
  <w:style w:type="character" w:customStyle="1" w:styleId="c8">
    <w:name w:val="c8"/>
    <w:basedOn w:val="DefaultParagraphFont"/>
    <w:uiPriority w:val="99"/>
    <w:rsid w:val="00871043"/>
    <w:rPr>
      <w:rFonts w:cs="Times New Roman"/>
    </w:rPr>
  </w:style>
  <w:style w:type="character" w:customStyle="1" w:styleId="c31">
    <w:name w:val="c31"/>
    <w:basedOn w:val="DefaultParagraphFont"/>
    <w:uiPriority w:val="99"/>
    <w:rsid w:val="00871043"/>
    <w:rPr>
      <w:rFonts w:cs="Times New Roman"/>
    </w:rPr>
  </w:style>
  <w:style w:type="paragraph" w:customStyle="1" w:styleId="c15">
    <w:name w:val="c15"/>
    <w:basedOn w:val="Normal"/>
    <w:uiPriority w:val="99"/>
    <w:rsid w:val="00871043"/>
    <w:pPr>
      <w:spacing w:before="100" w:beforeAutospacing="1" w:after="100" w:afterAutospacing="1"/>
    </w:pPr>
  </w:style>
  <w:style w:type="character" w:customStyle="1" w:styleId="c18c19c26">
    <w:name w:val="c18 c19 c26"/>
    <w:basedOn w:val="DefaultParagraphFont"/>
    <w:uiPriority w:val="99"/>
    <w:rsid w:val="004B2BC3"/>
    <w:rPr>
      <w:rFonts w:cs="Times New Roman"/>
    </w:rPr>
  </w:style>
  <w:style w:type="paragraph" w:customStyle="1" w:styleId="c22c15">
    <w:name w:val="c22 c15"/>
    <w:basedOn w:val="Normal"/>
    <w:uiPriority w:val="99"/>
    <w:rsid w:val="004B2BC3"/>
    <w:pPr>
      <w:spacing w:before="100" w:beforeAutospacing="1" w:after="100" w:afterAutospacing="1"/>
    </w:pPr>
    <w:rPr>
      <w:rFonts w:eastAsia="Calibri"/>
    </w:rPr>
  </w:style>
  <w:style w:type="character" w:customStyle="1" w:styleId="c18c25c19">
    <w:name w:val="c18 c25 c19"/>
    <w:basedOn w:val="DefaultParagraphFont"/>
    <w:uiPriority w:val="99"/>
    <w:rsid w:val="004B2B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hyperlink" Target="https://nsportal.ru/ivannikova-natal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</Pages>
  <Words>556</Words>
  <Characters>3172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</cp:revision>
  <dcterms:created xsi:type="dcterms:W3CDTF">2020-04-08T19:31:00Z</dcterms:created>
  <dcterms:modified xsi:type="dcterms:W3CDTF">2020-05-19T15:19:00Z</dcterms:modified>
</cp:coreProperties>
</file>